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006" w:rsidRPr="00024CE0" w:rsidRDefault="00725AF5" w:rsidP="00024CE0">
      <w:pPr>
        <w:spacing w:line="480" w:lineRule="auto"/>
        <w:jc w:val="center"/>
        <w:rPr>
          <w:rFonts w:ascii="Times New Roman" w:hAnsi="Times New Roman" w:cs="Times New Roman"/>
          <w:sz w:val="24"/>
          <w:szCs w:val="24"/>
        </w:rPr>
      </w:pPr>
      <w:r w:rsidRPr="00024CE0">
        <w:rPr>
          <w:rFonts w:ascii="Times New Roman" w:hAnsi="Times New Roman" w:cs="Times New Roman"/>
          <w:sz w:val="24"/>
          <w:szCs w:val="24"/>
        </w:rPr>
        <w:t>Weather Activity</w:t>
      </w:r>
    </w:p>
    <w:p w:rsidR="00725AF5" w:rsidRPr="00024CE0" w:rsidRDefault="00725AF5" w:rsidP="00024CE0">
      <w:pPr>
        <w:spacing w:line="480" w:lineRule="auto"/>
        <w:rPr>
          <w:rFonts w:ascii="Times New Roman" w:hAnsi="Times New Roman" w:cs="Times New Roman"/>
          <w:sz w:val="24"/>
          <w:szCs w:val="24"/>
        </w:rPr>
      </w:pPr>
      <w:r w:rsidRPr="00024CE0">
        <w:rPr>
          <w:rFonts w:ascii="Times New Roman" w:hAnsi="Times New Roman" w:cs="Times New Roman"/>
          <w:b/>
          <w:sz w:val="24"/>
          <w:szCs w:val="24"/>
        </w:rPr>
        <w:t>Study Topic</w:t>
      </w:r>
      <w:r w:rsidRPr="00024CE0">
        <w:rPr>
          <w:rFonts w:ascii="Times New Roman" w:hAnsi="Times New Roman" w:cs="Times New Roman"/>
          <w:sz w:val="24"/>
          <w:szCs w:val="24"/>
        </w:rPr>
        <w:t>: Raindrop plop</w:t>
      </w:r>
    </w:p>
    <w:p w:rsidR="00725AF5" w:rsidRPr="00024CE0" w:rsidRDefault="00725AF5" w:rsidP="00024CE0">
      <w:pPr>
        <w:spacing w:line="480" w:lineRule="auto"/>
        <w:rPr>
          <w:rFonts w:ascii="Times New Roman" w:hAnsi="Times New Roman" w:cs="Times New Roman"/>
          <w:sz w:val="24"/>
          <w:szCs w:val="24"/>
        </w:rPr>
      </w:pPr>
      <w:r w:rsidRPr="00024CE0">
        <w:rPr>
          <w:rFonts w:ascii="Times New Roman" w:hAnsi="Times New Roman" w:cs="Times New Roman"/>
          <w:b/>
          <w:sz w:val="24"/>
          <w:szCs w:val="24"/>
        </w:rPr>
        <w:t>Name of experience</w:t>
      </w:r>
      <w:r w:rsidRPr="00024CE0">
        <w:rPr>
          <w:rFonts w:ascii="Times New Roman" w:hAnsi="Times New Roman" w:cs="Times New Roman"/>
          <w:sz w:val="24"/>
          <w:szCs w:val="24"/>
        </w:rPr>
        <w:t>: Make an Umbrella</w:t>
      </w:r>
    </w:p>
    <w:p w:rsidR="00725AF5" w:rsidRPr="00024CE0" w:rsidRDefault="00725AF5" w:rsidP="00024CE0">
      <w:pPr>
        <w:spacing w:line="480" w:lineRule="auto"/>
        <w:rPr>
          <w:rFonts w:ascii="Times New Roman" w:hAnsi="Times New Roman" w:cs="Times New Roman"/>
          <w:sz w:val="24"/>
          <w:szCs w:val="24"/>
        </w:rPr>
      </w:pPr>
      <w:r w:rsidRPr="00024CE0">
        <w:rPr>
          <w:rFonts w:ascii="Times New Roman" w:hAnsi="Times New Roman" w:cs="Times New Roman"/>
          <w:b/>
          <w:sz w:val="24"/>
          <w:szCs w:val="24"/>
        </w:rPr>
        <w:t>Subject area</w:t>
      </w:r>
      <w:r w:rsidRPr="00024CE0">
        <w:rPr>
          <w:rFonts w:ascii="Times New Roman" w:hAnsi="Times New Roman" w:cs="Times New Roman"/>
          <w:sz w:val="24"/>
          <w:szCs w:val="24"/>
        </w:rPr>
        <w:t>: Science</w:t>
      </w:r>
    </w:p>
    <w:p w:rsidR="00024CE0" w:rsidRDefault="00725AF5" w:rsidP="00024CE0">
      <w:pPr>
        <w:spacing w:line="480" w:lineRule="auto"/>
        <w:rPr>
          <w:rFonts w:ascii="Times New Roman" w:hAnsi="Times New Roman" w:cs="Times New Roman"/>
          <w:sz w:val="24"/>
          <w:szCs w:val="24"/>
        </w:rPr>
      </w:pPr>
      <w:r w:rsidRPr="00024CE0">
        <w:rPr>
          <w:rFonts w:ascii="Times New Roman" w:hAnsi="Times New Roman" w:cs="Times New Roman"/>
          <w:b/>
          <w:sz w:val="24"/>
          <w:szCs w:val="24"/>
        </w:rPr>
        <w:t>Grade level</w:t>
      </w:r>
      <w:r w:rsidRPr="00024CE0">
        <w:rPr>
          <w:rFonts w:ascii="Times New Roman" w:hAnsi="Times New Roman" w:cs="Times New Roman"/>
          <w:sz w:val="24"/>
          <w:szCs w:val="24"/>
        </w:rPr>
        <w:t>: Preschool (3-4years)</w:t>
      </w:r>
    </w:p>
    <w:p w:rsidR="00796C9F" w:rsidRDefault="00796C9F" w:rsidP="00024CE0">
      <w:pPr>
        <w:spacing w:line="480" w:lineRule="auto"/>
        <w:rPr>
          <w:rFonts w:ascii="Times New Roman" w:hAnsi="Times New Roman" w:cs="Times New Roman"/>
          <w:b/>
          <w:sz w:val="24"/>
          <w:szCs w:val="24"/>
        </w:rPr>
      </w:pPr>
    </w:p>
    <w:p w:rsidR="00725AF5" w:rsidRPr="00024CE0" w:rsidRDefault="00725AF5" w:rsidP="00024CE0">
      <w:pPr>
        <w:spacing w:line="480" w:lineRule="auto"/>
        <w:rPr>
          <w:rFonts w:ascii="Times New Roman" w:hAnsi="Times New Roman" w:cs="Times New Roman"/>
          <w:sz w:val="24"/>
          <w:szCs w:val="24"/>
        </w:rPr>
      </w:pPr>
      <w:r w:rsidRPr="00024CE0">
        <w:rPr>
          <w:rFonts w:ascii="Times New Roman" w:hAnsi="Times New Roman" w:cs="Times New Roman"/>
          <w:b/>
          <w:sz w:val="24"/>
          <w:szCs w:val="24"/>
        </w:rPr>
        <w:t>The important question about the study topic:</w:t>
      </w:r>
    </w:p>
    <w:p w:rsidR="00725AF5" w:rsidRPr="00024CE0" w:rsidRDefault="00725AF5" w:rsidP="00024CE0">
      <w:pPr>
        <w:spacing w:line="480" w:lineRule="auto"/>
        <w:rPr>
          <w:rFonts w:ascii="Times New Roman" w:hAnsi="Times New Roman" w:cs="Times New Roman"/>
          <w:sz w:val="24"/>
          <w:szCs w:val="24"/>
        </w:rPr>
      </w:pPr>
      <w:r w:rsidRPr="00024CE0">
        <w:rPr>
          <w:rFonts w:ascii="Times New Roman" w:hAnsi="Times New Roman" w:cs="Times New Roman"/>
          <w:sz w:val="24"/>
          <w:szCs w:val="24"/>
        </w:rPr>
        <w:t>When it rains, what do we use to cover ourselves?</w:t>
      </w:r>
    </w:p>
    <w:p w:rsidR="00725AF5" w:rsidRPr="00024CE0" w:rsidRDefault="00725AF5" w:rsidP="00024CE0">
      <w:pPr>
        <w:spacing w:line="480" w:lineRule="auto"/>
        <w:rPr>
          <w:rFonts w:ascii="Times New Roman" w:hAnsi="Times New Roman" w:cs="Times New Roman"/>
          <w:b/>
          <w:sz w:val="24"/>
          <w:szCs w:val="24"/>
        </w:rPr>
      </w:pPr>
      <w:r w:rsidRPr="00024CE0">
        <w:rPr>
          <w:rFonts w:ascii="Times New Roman" w:hAnsi="Times New Roman" w:cs="Times New Roman"/>
          <w:b/>
          <w:sz w:val="24"/>
          <w:szCs w:val="24"/>
        </w:rPr>
        <w:t>Learning goals and objectives:</w:t>
      </w:r>
    </w:p>
    <w:p w:rsidR="00B96A91" w:rsidRPr="00024CE0" w:rsidRDefault="00B96A91" w:rsidP="00024CE0">
      <w:pPr>
        <w:spacing w:line="480" w:lineRule="auto"/>
        <w:rPr>
          <w:rFonts w:ascii="Times New Roman" w:hAnsi="Times New Roman" w:cs="Times New Roman"/>
          <w:sz w:val="24"/>
          <w:szCs w:val="24"/>
        </w:rPr>
      </w:pPr>
      <w:r w:rsidRPr="00024CE0">
        <w:rPr>
          <w:rFonts w:ascii="Times New Roman" w:hAnsi="Times New Roman" w:cs="Times New Roman"/>
          <w:sz w:val="24"/>
          <w:szCs w:val="24"/>
        </w:rPr>
        <w:t>This simple activity helps children to-</w:t>
      </w:r>
    </w:p>
    <w:p w:rsidR="00B96A91" w:rsidRPr="00024CE0" w:rsidRDefault="00B96A91" w:rsidP="00024CE0">
      <w:pPr>
        <w:pStyle w:val="ListParagraph"/>
        <w:numPr>
          <w:ilvl w:val="0"/>
          <w:numId w:val="1"/>
        </w:numPr>
        <w:spacing w:line="480" w:lineRule="auto"/>
        <w:rPr>
          <w:rFonts w:ascii="Times New Roman" w:hAnsi="Times New Roman" w:cs="Times New Roman"/>
          <w:sz w:val="24"/>
          <w:szCs w:val="24"/>
        </w:rPr>
      </w:pPr>
      <w:r w:rsidRPr="00024CE0">
        <w:rPr>
          <w:rFonts w:ascii="Times New Roman" w:hAnsi="Times New Roman" w:cs="Times New Roman"/>
          <w:sz w:val="24"/>
          <w:szCs w:val="24"/>
        </w:rPr>
        <w:t>Support literacy and counting skills</w:t>
      </w:r>
    </w:p>
    <w:p w:rsidR="00B96A91" w:rsidRPr="00024CE0" w:rsidRDefault="00B96A91" w:rsidP="00024CE0">
      <w:pPr>
        <w:pStyle w:val="ListParagraph"/>
        <w:numPr>
          <w:ilvl w:val="0"/>
          <w:numId w:val="1"/>
        </w:numPr>
        <w:spacing w:line="480" w:lineRule="auto"/>
        <w:rPr>
          <w:rFonts w:ascii="Times New Roman" w:hAnsi="Times New Roman" w:cs="Times New Roman"/>
          <w:sz w:val="24"/>
          <w:szCs w:val="24"/>
        </w:rPr>
      </w:pPr>
      <w:r w:rsidRPr="00024CE0">
        <w:rPr>
          <w:rFonts w:ascii="Times New Roman" w:hAnsi="Times New Roman" w:cs="Times New Roman"/>
          <w:sz w:val="24"/>
          <w:szCs w:val="24"/>
        </w:rPr>
        <w:t xml:space="preserve">Incorporates a number of motor skills </w:t>
      </w:r>
    </w:p>
    <w:p w:rsidR="00B96A91" w:rsidRPr="00024CE0" w:rsidRDefault="00B96A91" w:rsidP="00024CE0">
      <w:pPr>
        <w:spacing w:line="480" w:lineRule="auto"/>
        <w:rPr>
          <w:rFonts w:ascii="Times New Roman" w:hAnsi="Times New Roman" w:cs="Times New Roman"/>
          <w:b/>
          <w:sz w:val="24"/>
          <w:szCs w:val="24"/>
        </w:rPr>
      </w:pPr>
      <w:r w:rsidRPr="00024CE0">
        <w:rPr>
          <w:rFonts w:ascii="Times New Roman" w:hAnsi="Times New Roman" w:cs="Times New Roman"/>
          <w:b/>
          <w:sz w:val="24"/>
          <w:szCs w:val="24"/>
        </w:rPr>
        <w:t>Assessment of learning targets:</w:t>
      </w:r>
    </w:p>
    <w:p w:rsidR="00B96A91" w:rsidRPr="00024CE0" w:rsidRDefault="00B96A91" w:rsidP="00024CE0">
      <w:pPr>
        <w:spacing w:line="480" w:lineRule="auto"/>
        <w:rPr>
          <w:rFonts w:ascii="Times New Roman" w:hAnsi="Times New Roman" w:cs="Times New Roman"/>
          <w:sz w:val="24"/>
          <w:szCs w:val="24"/>
        </w:rPr>
      </w:pPr>
      <w:r w:rsidRPr="00024CE0">
        <w:rPr>
          <w:rFonts w:ascii="Times New Roman" w:hAnsi="Times New Roman" w:cs="Times New Roman"/>
          <w:sz w:val="24"/>
          <w:szCs w:val="24"/>
        </w:rPr>
        <w:t xml:space="preserve">Whenever it rains, </w:t>
      </w:r>
      <w:r w:rsidR="003C5700" w:rsidRPr="00024CE0">
        <w:rPr>
          <w:rFonts w:ascii="Times New Roman" w:hAnsi="Times New Roman" w:cs="Times New Roman"/>
          <w:sz w:val="24"/>
          <w:szCs w:val="24"/>
        </w:rPr>
        <w:t>children count</w:t>
      </w:r>
      <w:r w:rsidRPr="00024CE0">
        <w:rPr>
          <w:rFonts w:ascii="Times New Roman" w:hAnsi="Times New Roman" w:cs="Times New Roman"/>
          <w:sz w:val="24"/>
          <w:szCs w:val="24"/>
        </w:rPr>
        <w:t xml:space="preserve"> the raindrops</w:t>
      </w:r>
      <w:r w:rsidR="003C5700" w:rsidRPr="00024CE0">
        <w:rPr>
          <w:rFonts w:ascii="Times New Roman" w:hAnsi="Times New Roman" w:cs="Times New Roman"/>
          <w:sz w:val="24"/>
          <w:szCs w:val="24"/>
        </w:rPr>
        <w:t>. It is also important for them to differentiate different weather patterns. Thus, for this activity the children will have successfully met the learning targets when they can:</w:t>
      </w:r>
    </w:p>
    <w:p w:rsidR="003C5700" w:rsidRPr="00024CE0" w:rsidRDefault="003C5700" w:rsidP="00024CE0">
      <w:pPr>
        <w:pStyle w:val="ListParagraph"/>
        <w:numPr>
          <w:ilvl w:val="0"/>
          <w:numId w:val="2"/>
        </w:numPr>
        <w:spacing w:line="480" w:lineRule="auto"/>
        <w:rPr>
          <w:rFonts w:ascii="Times New Roman" w:hAnsi="Times New Roman" w:cs="Times New Roman"/>
          <w:sz w:val="24"/>
          <w:szCs w:val="24"/>
        </w:rPr>
      </w:pPr>
      <w:r w:rsidRPr="00024CE0">
        <w:rPr>
          <w:rFonts w:ascii="Times New Roman" w:hAnsi="Times New Roman" w:cs="Times New Roman"/>
          <w:sz w:val="24"/>
          <w:szCs w:val="24"/>
        </w:rPr>
        <w:t>Study Topic Target: verbally tell what we use to cover our heads when it rains</w:t>
      </w:r>
    </w:p>
    <w:p w:rsidR="003C5700" w:rsidRPr="00024CE0" w:rsidRDefault="003C5700" w:rsidP="00024CE0">
      <w:pPr>
        <w:pStyle w:val="ListParagraph"/>
        <w:numPr>
          <w:ilvl w:val="0"/>
          <w:numId w:val="2"/>
        </w:numPr>
        <w:spacing w:line="480" w:lineRule="auto"/>
        <w:rPr>
          <w:rFonts w:ascii="Times New Roman" w:hAnsi="Times New Roman" w:cs="Times New Roman"/>
          <w:sz w:val="24"/>
          <w:szCs w:val="24"/>
        </w:rPr>
      </w:pPr>
      <w:r w:rsidRPr="00024CE0">
        <w:rPr>
          <w:rFonts w:ascii="Times New Roman" w:hAnsi="Times New Roman" w:cs="Times New Roman"/>
          <w:sz w:val="24"/>
          <w:szCs w:val="24"/>
        </w:rPr>
        <w:t>WMELS Target 1: understand how to make an umbrella plop</w:t>
      </w:r>
    </w:p>
    <w:p w:rsidR="003C5700" w:rsidRPr="00024CE0" w:rsidRDefault="003C5700" w:rsidP="00024CE0">
      <w:pPr>
        <w:pStyle w:val="ListParagraph"/>
        <w:numPr>
          <w:ilvl w:val="0"/>
          <w:numId w:val="2"/>
        </w:numPr>
        <w:spacing w:line="480" w:lineRule="auto"/>
        <w:rPr>
          <w:rFonts w:ascii="Times New Roman" w:hAnsi="Times New Roman" w:cs="Times New Roman"/>
          <w:sz w:val="24"/>
          <w:szCs w:val="24"/>
        </w:rPr>
      </w:pPr>
      <w:r w:rsidRPr="00024CE0">
        <w:rPr>
          <w:rFonts w:ascii="Times New Roman" w:hAnsi="Times New Roman" w:cs="Times New Roman"/>
          <w:sz w:val="24"/>
          <w:szCs w:val="24"/>
        </w:rPr>
        <w:t>WMELS Target 2: verbally describe how to make an umbrella plop</w:t>
      </w:r>
    </w:p>
    <w:p w:rsidR="003C5700" w:rsidRPr="00024CE0" w:rsidRDefault="003C5700" w:rsidP="00024CE0">
      <w:pPr>
        <w:spacing w:line="480" w:lineRule="auto"/>
        <w:rPr>
          <w:rFonts w:ascii="Times New Roman" w:hAnsi="Times New Roman" w:cs="Times New Roman"/>
          <w:b/>
          <w:sz w:val="24"/>
          <w:szCs w:val="24"/>
        </w:rPr>
      </w:pPr>
      <w:r w:rsidRPr="00024CE0">
        <w:rPr>
          <w:rFonts w:ascii="Times New Roman" w:hAnsi="Times New Roman" w:cs="Times New Roman"/>
          <w:b/>
          <w:sz w:val="24"/>
          <w:szCs w:val="24"/>
        </w:rPr>
        <w:lastRenderedPageBreak/>
        <w:t>Grouping and placement:</w:t>
      </w:r>
    </w:p>
    <w:p w:rsidR="003C5700" w:rsidRPr="00024CE0" w:rsidRDefault="003C5700" w:rsidP="00024CE0">
      <w:pPr>
        <w:pStyle w:val="ListParagraph"/>
        <w:numPr>
          <w:ilvl w:val="0"/>
          <w:numId w:val="3"/>
        </w:numPr>
        <w:spacing w:line="480" w:lineRule="auto"/>
        <w:rPr>
          <w:rFonts w:ascii="Times New Roman" w:hAnsi="Times New Roman" w:cs="Times New Roman"/>
          <w:sz w:val="24"/>
          <w:szCs w:val="24"/>
        </w:rPr>
      </w:pPr>
      <w:r w:rsidRPr="00024CE0">
        <w:rPr>
          <w:rFonts w:ascii="Times New Roman" w:hAnsi="Times New Roman" w:cs="Times New Roman"/>
          <w:sz w:val="24"/>
          <w:szCs w:val="24"/>
        </w:rPr>
        <w:t>Small groups with similar needs (4-6 children)</w:t>
      </w:r>
    </w:p>
    <w:p w:rsidR="003C5700" w:rsidRPr="00024CE0" w:rsidRDefault="009A323F" w:rsidP="00024CE0">
      <w:pPr>
        <w:spacing w:line="480" w:lineRule="auto"/>
        <w:rPr>
          <w:rFonts w:ascii="Times New Roman" w:hAnsi="Times New Roman" w:cs="Times New Roman"/>
          <w:b/>
          <w:sz w:val="24"/>
          <w:szCs w:val="24"/>
        </w:rPr>
      </w:pPr>
      <w:r w:rsidRPr="00024CE0">
        <w:rPr>
          <w:rFonts w:ascii="Times New Roman" w:hAnsi="Times New Roman" w:cs="Times New Roman"/>
          <w:b/>
          <w:sz w:val="24"/>
          <w:szCs w:val="24"/>
        </w:rPr>
        <w:t>Materials needed:</w:t>
      </w:r>
    </w:p>
    <w:p w:rsidR="00B96A91" w:rsidRPr="00024CE0" w:rsidRDefault="009A323F" w:rsidP="00024CE0">
      <w:pPr>
        <w:pStyle w:val="ListParagraph"/>
        <w:numPr>
          <w:ilvl w:val="0"/>
          <w:numId w:val="3"/>
        </w:numPr>
        <w:spacing w:line="480" w:lineRule="auto"/>
        <w:rPr>
          <w:rFonts w:ascii="Times New Roman" w:hAnsi="Times New Roman" w:cs="Times New Roman"/>
          <w:i/>
          <w:sz w:val="24"/>
          <w:szCs w:val="24"/>
        </w:rPr>
      </w:pPr>
      <w:r w:rsidRPr="00024CE0">
        <w:rPr>
          <w:rFonts w:ascii="Times New Roman" w:hAnsi="Times New Roman" w:cs="Times New Roman"/>
          <w:sz w:val="24"/>
          <w:szCs w:val="24"/>
        </w:rPr>
        <w:t xml:space="preserve">Copy of </w:t>
      </w:r>
      <w:r w:rsidRPr="00024CE0">
        <w:rPr>
          <w:rFonts w:ascii="Times New Roman" w:hAnsi="Times New Roman" w:cs="Times New Roman"/>
          <w:i/>
          <w:sz w:val="24"/>
          <w:szCs w:val="24"/>
        </w:rPr>
        <w:t>Raindrop, plop!</w:t>
      </w:r>
    </w:p>
    <w:p w:rsidR="009A323F" w:rsidRPr="00024CE0" w:rsidRDefault="009A323F" w:rsidP="00024CE0">
      <w:pPr>
        <w:pStyle w:val="ListParagraph"/>
        <w:numPr>
          <w:ilvl w:val="0"/>
          <w:numId w:val="3"/>
        </w:numPr>
        <w:spacing w:line="480" w:lineRule="auto"/>
        <w:rPr>
          <w:rFonts w:ascii="Times New Roman" w:hAnsi="Times New Roman" w:cs="Times New Roman"/>
          <w:i/>
          <w:sz w:val="24"/>
          <w:szCs w:val="24"/>
        </w:rPr>
      </w:pPr>
      <w:r w:rsidRPr="00024CE0">
        <w:rPr>
          <w:rFonts w:ascii="Times New Roman" w:hAnsi="Times New Roman" w:cs="Times New Roman"/>
          <w:sz w:val="24"/>
          <w:szCs w:val="24"/>
        </w:rPr>
        <w:t>Paper plate</w:t>
      </w:r>
    </w:p>
    <w:p w:rsidR="009A323F" w:rsidRPr="00024CE0" w:rsidRDefault="009A323F" w:rsidP="00024CE0">
      <w:pPr>
        <w:pStyle w:val="ListParagraph"/>
        <w:numPr>
          <w:ilvl w:val="0"/>
          <w:numId w:val="3"/>
        </w:numPr>
        <w:spacing w:line="480" w:lineRule="auto"/>
        <w:rPr>
          <w:rFonts w:ascii="Times New Roman" w:hAnsi="Times New Roman" w:cs="Times New Roman"/>
          <w:i/>
          <w:sz w:val="24"/>
          <w:szCs w:val="24"/>
        </w:rPr>
      </w:pPr>
      <w:r w:rsidRPr="00024CE0">
        <w:rPr>
          <w:rFonts w:ascii="Times New Roman" w:hAnsi="Times New Roman" w:cs="Times New Roman"/>
          <w:sz w:val="24"/>
          <w:szCs w:val="24"/>
        </w:rPr>
        <w:t>Scissors</w:t>
      </w:r>
    </w:p>
    <w:p w:rsidR="009A323F" w:rsidRPr="00024CE0" w:rsidRDefault="009A323F" w:rsidP="00024CE0">
      <w:pPr>
        <w:pStyle w:val="ListParagraph"/>
        <w:numPr>
          <w:ilvl w:val="0"/>
          <w:numId w:val="3"/>
        </w:numPr>
        <w:spacing w:line="480" w:lineRule="auto"/>
        <w:rPr>
          <w:rFonts w:ascii="Times New Roman" w:hAnsi="Times New Roman" w:cs="Times New Roman"/>
          <w:i/>
          <w:sz w:val="24"/>
          <w:szCs w:val="24"/>
        </w:rPr>
      </w:pPr>
      <w:r w:rsidRPr="00024CE0">
        <w:rPr>
          <w:rFonts w:ascii="Times New Roman" w:hAnsi="Times New Roman" w:cs="Times New Roman"/>
          <w:sz w:val="24"/>
          <w:szCs w:val="24"/>
        </w:rPr>
        <w:t>Cardstock</w:t>
      </w:r>
    </w:p>
    <w:p w:rsidR="009A323F" w:rsidRPr="00024CE0" w:rsidRDefault="009A323F" w:rsidP="00024CE0">
      <w:pPr>
        <w:pStyle w:val="ListParagraph"/>
        <w:numPr>
          <w:ilvl w:val="0"/>
          <w:numId w:val="3"/>
        </w:numPr>
        <w:spacing w:line="480" w:lineRule="auto"/>
        <w:rPr>
          <w:rFonts w:ascii="Times New Roman" w:hAnsi="Times New Roman" w:cs="Times New Roman"/>
          <w:i/>
          <w:sz w:val="24"/>
          <w:szCs w:val="24"/>
        </w:rPr>
      </w:pPr>
      <w:r w:rsidRPr="00024CE0">
        <w:rPr>
          <w:rFonts w:ascii="Times New Roman" w:hAnsi="Times New Roman" w:cs="Times New Roman"/>
          <w:sz w:val="24"/>
          <w:szCs w:val="24"/>
        </w:rPr>
        <w:t>Crayons, markers or paint</w:t>
      </w:r>
    </w:p>
    <w:p w:rsidR="009A323F" w:rsidRPr="00024CE0" w:rsidRDefault="009A323F" w:rsidP="00024CE0">
      <w:pPr>
        <w:pStyle w:val="ListParagraph"/>
        <w:numPr>
          <w:ilvl w:val="0"/>
          <w:numId w:val="3"/>
        </w:numPr>
        <w:spacing w:line="480" w:lineRule="auto"/>
        <w:rPr>
          <w:rFonts w:ascii="Times New Roman" w:hAnsi="Times New Roman" w:cs="Times New Roman"/>
          <w:i/>
          <w:sz w:val="24"/>
          <w:szCs w:val="24"/>
        </w:rPr>
      </w:pPr>
      <w:r w:rsidRPr="00024CE0">
        <w:rPr>
          <w:rFonts w:ascii="Times New Roman" w:hAnsi="Times New Roman" w:cs="Times New Roman"/>
          <w:sz w:val="24"/>
          <w:szCs w:val="24"/>
        </w:rPr>
        <w:t>Glue stick</w:t>
      </w:r>
    </w:p>
    <w:p w:rsidR="009A323F" w:rsidRPr="00024CE0" w:rsidRDefault="009A323F" w:rsidP="00024CE0">
      <w:pPr>
        <w:pStyle w:val="ListParagraph"/>
        <w:numPr>
          <w:ilvl w:val="0"/>
          <w:numId w:val="3"/>
        </w:numPr>
        <w:spacing w:line="480" w:lineRule="auto"/>
        <w:rPr>
          <w:rFonts w:ascii="Times New Roman" w:hAnsi="Times New Roman" w:cs="Times New Roman"/>
          <w:i/>
          <w:sz w:val="24"/>
          <w:szCs w:val="24"/>
        </w:rPr>
      </w:pPr>
      <w:r w:rsidRPr="00024CE0">
        <w:rPr>
          <w:rFonts w:ascii="Times New Roman" w:hAnsi="Times New Roman" w:cs="Times New Roman"/>
          <w:sz w:val="24"/>
          <w:szCs w:val="24"/>
        </w:rPr>
        <w:t>Rain drop shaped stickers</w:t>
      </w:r>
    </w:p>
    <w:p w:rsidR="009A323F" w:rsidRPr="00024CE0" w:rsidRDefault="009A323F" w:rsidP="00024CE0">
      <w:pPr>
        <w:spacing w:line="480" w:lineRule="auto"/>
        <w:rPr>
          <w:rFonts w:ascii="Times New Roman" w:hAnsi="Times New Roman" w:cs="Times New Roman"/>
          <w:b/>
          <w:sz w:val="24"/>
          <w:szCs w:val="24"/>
        </w:rPr>
      </w:pPr>
      <w:r w:rsidRPr="00024CE0">
        <w:rPr>
          <w:rFonts w:ascii="Times New Roman" w:hAnsi="Times New Roman" w:cs="Times New Roman"/>
          <w:b/>
          <w:sz w:val="24"/>
          <w:szCs w:val="24"/>
        </w:rPr>
        <w:t>Introduction</w:t>
      </w:r>
    </w:p>
    <w:p w:rsidR="009A323F" w:rsidRPr="00024CE0" w:rsidRDefault="009A323F" w:rsidP="00024CE0">
      <w:pPr>
        <w:spacing w:line="480" w:lineRule="auto"/>
        <w:rPr>
          <w:rFonts w:ascii="Times New Roman" w:hAnsi="Times New Roman" w:cs="Times New Roman"/>
          <w:sz w:val="24"/>
          <w:szCs w:val="24"/>
        </w:rPr>
      </w:pPr>
      <w:r w:rsidRPr="00024CE0">
        <w:rPr>
          <w:rFonts w:ascii="Times New Roman" w:hAnsi="Times New Roman" w:cs="Times New Roman"/>
          <w:sz w:val="24"/>
          <w:szCs w:val="24"/>
        </w:rPr>
        <w:t xml:space="preserve">Basing on the book Raindrop, Plop! By Wendy </w:t>
      </w:r>
      <w:proofErr w:type="spellStart"/>
      <w:r w:rsidRPr="00024CE0">
        <w:rPr>
          <w:rFonts w:ascii="Times New Roman" w:hAnsi="Times New Roman" w:cs="Times New Roman"/>
          <w:sz w:val="24"/>
          <w:szCs w:val="24"/>
        </w:rPr>
        <w:t>Cheyette</w:t>
      </w:r>
      <w:proofErr w:type="spellEnd"/>
      <w:r w:rsidRPr="00024CE0">
        <w:rPr>
          <w:rFonts w:ascii="Times New Roman" w:hAnsi="Times New Roman" w:cs="Times New Roman"/>
          <w:sz w:val="24"/>
          <w:szCs w:val="24"/>
        </w:rPr>
        <w:t xml:space="preserve"> Lawson, and illustrated by Pam </w:t>
      </w:r>
      <w:proofErr w:type="spellStart"/>
      <w:r w:rsidRPr="00024CE0">
        <w:rPr>
          <w:rFonts w:ascii="Times New Roman" w:hAnsi="Times New Roman" w:cs="Times New Roman"/>
          <w:sz w:val="24"/>
          <w:szCs w:val="24"/>
        </w:rPr>
        <w:t>Paparone</w:t>
      </w:r>
      <w:proofErr w:type="spellEnd"/>
      <w:r w:rsidR="00324455" w:rsidRPr="00024CE0">
        <w:rPr>
          <w:rFonts w:ascii="Times New Roman" w:hAnsi="Times New Roman" w:cs="Times New Roman"/>
          <w:sz w:val="24"/>
          <w:szCs w:val="24"/>
        </w:rPr>
        <w:t>; the teacher/illustrator reads and explains the book to the children. Allows the children to discuss an experience they once had when it rained while playing or walking outside. What did they do or what came to their mind. Was it running to a hide-out or wishing they had an umbrella. Well, in case it was one of the expectant days, did they carry the umbrella with them? Engaging the children into discussing the rainy weather fully prepares them for the activity. Therefore, it is important to allow the children discuss of the anticipated activity and what they think of the results.</w:t>
      </w:r>
    </w:p>
    <w:p w:rsidR="00324455" w:rsidRPr="00024CE0" w:rsidRDefault="00324455" w:rsidP="00024CE0">
      <w:pPr>
        <w:spacing w:line="480" w:lineRule="auto"/>
        <w:rPr>
          <w:rFonts w:ascii="Times New Roman" w:hAnsi="Times New Roman" w:cs="Times New Roman"/>
          <w:b/>
          <w:sz w:val="24"/>
          <w:szCs w:val="24"/>
        </w:rPr>
      </w:pPr>
      <w:r w:rsidRPr="00024CE0">
        <w:rPr>
          <w:rFonts w:ascii="Times New Roman" w:hAnsi="Times New Roman" w:cs="Times New Roman"/>
          <w:b/>
          <w:sz w:val="24"/>
          <w:szCs w:val="24"/>
        </w:rPr>
        <w:t>Procedure:</w:t>
      </w:r>
    </w:p>
    <w:p w:rsidR="00324455" w:rsidRPr="00024CE0" w:rsidRDefault="00324455" w:rsidP="00024CE0">
      <w:pPr>
        <w:spacing w:line="480" w:lineRule="auto"/>
        <w:rPr>
          <w:rFonts w:ascii="Times New Roman" w:hAnsi="Times New Roman" w:cs="Times New Roman"/>
          <w:sz w:val="24"/>
          <w:szCs w:val="24"/>
        </w:rPr>
      </w:pPr>
      <w:r w:rsidRPr="00024CE0">
        <w:rPr>
          <w:rFonts w:ascii="Times New Roman" w:hAnsi="Times New Roman" w:cs="Times New Roman"/>
          <w:sz w:val="24"/>
          <w:szCs w:val="24"/>
        </w:rPr>
        <w:t>This activity can be done in a small group for assessment purposes:</w:t>
      </w:r>
    </w:p>
    <w:p w:rsidR="00324455" w:rsidRPr="00024CE0" w:rsidRDefault="00324455" w:rsidP="00024CE0">
      <w:pPr>
        <w:pStyle w:val="ListParagraph"/>
        <w:numPr>
          <w:ilvl w:val="0"/>
          <w:numId w:val="4"/>
        </w:numPr>
        <w:spacing w:line="480" w:lineRule="auto"/>
        <w:rPr>
          <w:rFonts w:ascii="Times New Roman" w:hAnsi="Times New Roman" w:cs="Times New Roman"/>
          <w:sz w:val="24"/>
          <w:szCs w:val="24"/>
        </w:rPr>
      </w:pPr>
      <w:r w:rsidRPr="00024CE0">
        <w:rPr>
          <w:rFonts w:ascii="Times New Roman" w:hAnsi="Times New Roman" w:cs="Times New Roman"/>
          <w:sz w:val="24"/>
          <w:szCs w:val="24"/>
        </w:rPr>
        <w:t>Cut the paper in half. The halves will be the top of the umbrellas</w:t>
      </w:r>
    </w:p>
    <w:p w:rsidR="00324455" w:rsidRPr="00024CE0" w:rsidRDefault="00324455" w:rsidP="00024CE0">
      <w:pPr>
        <w:pStyle w:val="ListParagraph"/>
        <w:numPr>
          <w:ilvl w:val="0"/>
          <w:numId w:val="4"/>
        </w:numPr>
        <w:spacing w:line="480" w:lineRule="auto"/>
        <w:rPr>
          <w:rFonts w:ascii="Times New Roman" w:hAnsi="Times New Roman" w:cs="Times New Roman"/>
          <w:sz w:val="24"/>
          <w:szCs w:val="24"/>
        </w:rPr>
      </w:pPr>
      <w:r w:rsidRPr="00024CE0">
        <w:rPr>
          <w:rFonts w:ascii="Times New Roman" w:hAnsi="Times New Roman" w:cs="Times New Roman"/>
          <w:sz w:val="24"/>
          <w:szCs w:val="24"/>
        </w:rPr>
        <w:t>Cut a ‘J’ shape out of the cardstock for the handle</w:t>
      </w:r>
    </w:p>
    <w:p w:rsidR="00324455" w:rsidRPr="00024CE0" w:rsidRDefault="00324455" w:rsidP="00024CE0">
      <w:pPr>
        <w:pStyle w:val="ListParagraph"/>
        <w:numPr>
          <w:ilvl w:val="0"/>
          <w:numId w:val="4"/>
        </w:numPr>
        <w:spacing w:line="480" w:lineRule="auto"/>
        <w:rPr>
          <w:rFonts w:ascii="Times New Roman" w:hAnsi="Times New Roman" w:cs="Times New Roman"/>
          <w:sz w:val="24"/>
          <w:szCs w:val="24"/>
        </w:rPr>
      </w:pPr>
      <w:r w:rsidRPr="00024CE0">
        <w:rPr>
          <w:rFonts w:ascii="Times New Roman" w:hAnsi="Times New Roman" w:cs="Times New Roman"/>
          <w:sz w:val="24"/>
          <w:szCs w:val="24"/>
        </w:rPr>
        <w:t xml:space="preserve">Invite the children use the </w:t>
      </w:r>
      <w:r w:rsidR="003A5261" w:rsidRPr="00024CE0">
        <w:rPr>
          <w:rFonts w:ascii="Times New Roman" w:hAnsi="Times New Roman" w:cs="Times New Roman"/>
          <w:sz w:val="24"/>
          <w:szCs w:val="24"/>
        </w:rPr>
        <w:t>g</w:t>
      </w:r>
      <w:r w:rsidRPr="00024CE0">
        <w:rPr>
          <w:rFonts w:ascii="Times New Roman" w:hAnsi="Times New Roman" w:cs="Times New Roman"/>
          <w:sz w:val="24"/>
          <w:szCs w:val="24"/>
        </w:rPr>
        <w:t>lue stick to adhere the handle to the bottom underside of the plate</w:t>
      </w:r>
      <w:r w:rsidR="003A5261" w:rsidRPr="00024CE0">
        <w:rPr>
          <w:rFonts w:ascii="Times New Roman" w:hAnsi="Times New Roman" w:cs="Times New Roman"/>
          <w:sz w:val="24"/>
          <w:szCs w:val="24"/>
        </w:rPr>
        <w:t>. Wait for it to dry or use a tape instead</w:t>
      </w:r>
    </w:p>
    <w:p w:rsidR="003A5261" w:rsidRPr="00024CE0" w:rsidRDefault="003A5261" w:rsidP="00024CE0">
      <w:pPr>
        <w:pStyle w:val="ListParagraph"/>
        <w:numPr>
          <w:ilvl w:val="0"/>
          <w:numId w:val="4"/>
        </w:numPr>
        <w:spacing w:line="480" w:lineRule="auto"/>
        <w:rPr>
          <w:rFonts w:ascii="Times New Roman" w:hAnsi="Times New Roman" w:cs="Times New Roman"/>
          <w:sz w:val="24"/>
          <w:szCs w:val="24"/>
        </w:rPr>
      </w:pPr>
      <w:r w:rsidRPr="00024CE0">
        <w:rPr>
          <w:rFonts w:ascii="Times New Roman" w:hAnsi="Times New Roman" w:cs="Times New Roman"/>
          <w:sz w:val="24"/>
          <w:szCs w:val="24"/>
        </w:rPr>
        <w:t>Let the children decorate their umbrellas using either crayons, markers or paint</w:t>
      </w:r>
    </w:p>
    <w:p w:rsidR="003A5261" w:rsidRPr="00024CE0" w:rsidRDefault="003A5261" w:rsidP="00024CE0">
      <w:pPr>
        <w:pStyle w:val="ListParagraph"/>
        <w:numPr>
          <w:ilvl w:val="0"/>
          <w:numId w:val="4"/>
        </w:numPr>
        <w:spacing w:line="480" w:lineRule="auto"/>
        <w:rPr>
          <w:rFonts w:ascii="Times New Roman" w:hAnsi="Times New Roman" w:cs="Times New Roman"/>
          <w:sz w:val="24"/>
          <w:szCs w:val="24"/>
        </w:rPr>
      </w:pPr>
      <w:r w:rsidRPr="00024CE0">
        <w:rPr>
          <w:rFonts w:ascii="Times New Roman" w:hAnsi="Times New Roman" w:cs="Times New Roman"/>
          <w:sz w:val="24"/>
          <w:szCs w:val="24"/>
        </w:rPr>
        <w:t>Add raindrop stickers- at this time, you may re-read the book and count along the raindrops. Allow the children to count 1 to 10 back and forth</w:t>
      </w:r>
    </w:p>
    <w:p w:rsidR="003A5261" w:rsidRPr="00024CE0" w:rsidRDefault="003A5261" w:rsidP="00024CE0">
      <w:pPr>
        <w:spacing w:line="480" w:lineRule="auto"/>
        <w:rPr>
          <w:rFonts w:ascii="Times New Roman" w:hAnsi="Times New Roman" w:cs="Times New Roman"/>
          <w:b/>
          <w:sz w:val="24"/>
          <w:szCs w:val="24"/>
        </w:rPr>
      </w:pPr>
      <w:r w:rsidRPr="00024CE0">
        <w:rPr>
          <w:rFonts w:ascii="Times New Roman" w:hAnsi="Times New Roman" w:cs="Times New Roman"/>
          <w:b/>
          <w:sz w:val="24"/>
          <w:szCs w:val="24"/>
        </w:rPr>
        <w:t>Closure:</w:t>
      </w:r>
    </w:p>
    <w:p w:rsidR="003A5261" w:rsidRPr="00024CE0" w:rsidRDefault="003A5261" w:rsidP="00024CE0">
      <w:pPr>
        <w:spacing w:line="480" w:lineRule="auto"/>
        <w:rPr>
          <w:rFonts w:ascii="Times New Roman" w:hAnsi="Times New Roman" w:cs="Times New Roman"/>
          <w:sz w:val="24"/>
          <w:szCs w:val="24"/>
        </w:rPr>
      </w:pPr>
      <w:r w:rsidRPr="00024CE0">
        <w:rPr>
          <w:rFonts w:ascii="Times New Roman" w:hAnsi="Times New Roman" w:cs="Times New Roman"/>
          <w:sz w:val="24"/>
          <w:szCs w:val="24"/>
        </w:rPr>
        <w:t>Using stickers is a wonderful practice for little fingers and children love them a great deal. The peeling and sticking helps in developing fine motor skills. After adding all the raindrops, the umbrella is complete and can</w:t>
      </w:r>
      <w:r w:rsidR="00024CE0">
        <w:rPr>
          <w:rFonts w:ascii="Times New Roman" w:hAnsi="Times New Roman" w:cs="Times New Roman"/>
          <w:sz w:val="24"/>
          <w:szCs w:val="24"/>
        </w:rPr>
        <w:t xml:space="preserve"> now</w:t>
      </w:r>
      <w:r w:rsidRPr="00024CE0">
        <w:rPr>
          <w:rFonts w:ascii="Times New Roman" w:hAnsi="Times New Roman" w:cs="Times New Roman"/>
          <w:sz w:val="24"/>
          <w:szCs w:val="24"/>
        </w:rPr>
        <w:t xml:space="preserve"> have fun. This activity would work best especially on a rainy day</w:t>
      </w:r>
      <w:r w:rsidR="00024CE0" w:rsidRPr="00024CE0">
        <w:rPr>
          <w:rFonts w:ascii="Times New Roman" w:hAnsi="Times New Roman" w:cs="Times New Roman"/>
          <w:sz w:val="24"/>
          <w:szCs w:val="24"/>
        </w:rPr>
        <w:t>. Doing both practice and reading the book along, talk about weather and combine a number of skills to make the umbrella.</w:t>
      </w:r>
    </w:p>
    <w:p w:rsidR="009A323F" w:rsidRPr="00024CE0" w:rsidRDefault="009A323F" w:rsidP="00024CE0">
      <w:pPr>
        <w:spacing w:line="480" w:lineRule="auto"/>
        <w:ind w:left="360"/>
        <w:rPr>
          <w:rFonts w:ascii="Times New Roman" w:hAnsi="Times New Roman" w:cs="Times New Roman"/>
          <w:sz w:val="24"/>
          <w:szCs w:val="24"/>
        </w:rPr>
      </w:pPr>
    </w:p>
    <w:sectPr w:rsidR="009A323F" w:rsidRPr="00024CE0" w:rsidSect="00DA50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B6540"/>
    <w:multiLevelType w:val="hybridMultilevel"/>
    <w:tmpl w:val="E0105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EF2EC5"/>
    <w:multiLevelType w:val="hybridMultilevel"/>
    <w:tmpl w:val="B8924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2318A5"/>
    <w:multiLevelType w:val="hybridMultilevel"/>
    <w:tmpl w:val="4816D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99623F"/>
    <w:multiLevelType w:val="hybridMultilevel"/>
    <w:tmpl w:val="C8F6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25AF5"/>
    <w:rsid w:val="00024CE0"/>
    <w:rsid w:val="00324455"/>
    <w:rsid w:val="003A5261"/>
    <w:rsid w:val="003C5700"/>
    <w:rsid w:val="00725AF5"/>
    <w:rsid w:val="00796C9F"/>
    <w:rsid w:val="009A323F"/>
    <w:rsid w:val="00B96A91"/>
    <w:rsid w:val="00DA50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0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A9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2019-03-09T18:04:00Z</dcterms:created>
  <dcterms:modified xsi:type="dcterms:W3CDTF">2019-03-09T19:17:00Z</dcterms:modified>
</cp:coreProperties>
</file>